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BA" w:rsidRDefault="00F119BA" w:rsidP="00F119B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Консультация для родителей</w:t>
      </w:r>
    </w:p>
    <w:p w:rsidR="00830A54" w:rsidRDefault="00F119BA" w:rsidP="00F119B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тему:</w:t>
      </w:r>
      <w:r>
        <w:rPr>
          <w:rFonts w:ascii="Times New Roman" w:hAnsi="Times New Roman" w:cs="Times New Roman"/>
          <w:b/>
          <w:color w:val="000000" w:themeColor="text1"/>
          <w:sz w:val="28"/>
          <w:szCs w:val="28"/>
        </w:rPr>
        <w:t xml:space="preserve"> «Я и дорога»</w:t>
      </w:r>
    </w:p>
    <w:p w:rsidR="00F119BA" w:rsidRDefault="00F119BA" w:rsidP="00F119BA">
      <w:pPr>
        <w:jc w:val="center"/>
        <w:rPr>
          <w:rFonts w:ascii="Times New Roman" w:hAnsi="Times New Roman" w:cs="Times New Roman"/>
          <w:b/>
          <w:color w:val="000000" w:themeColor="text1"/>
          <w:sz w:val="28"/>
          <w:szCs w:val="28"/>
        </w:rPr>
      </w:pPr>
    </w:p>
    <w:p w:rsidR="00F119BA" w:rsidRDefault="00F119BA" w:rsidP="00F119BA">
      <w:pPr>
        <w:jc w:val="center"/>
        <w:rPr>
          <w:rFonts w:ascii="Times New Roman" w:hAnsi="Times New Roman" w:cs="Times New Roman"/>
          <w:b/>
          <w:color w:val="000000" w:themeColor="text1"/>
          <w:sz w:val="28"/>
          <w:szCs w:val="28"/>
        </w:rPr>
      </w:pPr>
    </w:p>
    <w:p w:rsidR="00F119BA" w:rsidRDefault="00F119BA" w:rsidP="00F119BA">
      <w:pPr>
        <w:jc w:val="center"/>
        <w:rPr>
          <w:rFonts w:ascii="Times New Roman" w:hAnsi="Times New Roman" w:cs="Times New Roman"/>
          <w:b/>
          <w:color w:val="000000" w:themeColor="text1"/>
          <w:sz w:val="28"/>
          <w:szCs w:val="28"/>
        </w:rPr>
      </w:pPr>
    </w:p>
    <w:p w:rsidR="00F119BA" w:rsidRDefault="00F119BA" w:rsidP="00F119BA">
      <w:pPr>
        <w:jc w:val="center"/>
      </w:pPr>
      <w:r>
        <w:rPr>
          <w:noProof/>
          <w:lang w:eastAsia="ru-RU"/>
        </w:rPr>
        <w:drawing>
          <wp:inline distT="0" distB="0" distL="0" distR="0">
            <wp:extent cx="4133850" cy="3341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4798224_150-p-fon-dlya-pdd-178.jpg"/>
                    <pic:cNvPicPr/>
                  </pic:nvPicPr>
                  <pic:blipFill rotWithShape="1">
                    <a:blip r:embed="rId4" cstate="print">
                      <a:extLst>
                        <a:ext uri="{28A0092B-C50C-407E-A947-70E740481C1C}">
                          <a14:useLocalDpi xmlns:a14="http://schemas.microsoft.com/office/drawing/2010/main" val="0"/>
                        </a:ext>
                      </a:extLst>
                    </a:blip>
                    <a:srcRect r="30412"/>
                    <a:stretch/>
                  </pic:blipFill>
                  <pic:spPr bwMode="auto">
                    <a:xfrm>
                      <a:off x="0" y="0"/>
                      <a:ext cx="4133850" cy="33413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A6924" w:rsidRDefault="005A6924" w:rsidP="00F119BA">
      <w:pPr>
        <w:jc w:val="center"/>
      </w:pPr>
    </w:p>
    <w:p w:rsidR="005A6924" w:rsidRDefault="005A6924" w:rsidP="00F119BA">
      <w:pPr>
        <w:jc w:val="center"/>
      </w:pPr>
    </w:p>
    <w:p w:rsidR="005A6924" w:rsidRDefault="005A6924" w:rsidP="00F119BA">
      <w:pPr>
        <w:jc w:val="center"/>
      </w:pP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r>
        <w:rPr>
          <w:rFonts w:ascii="Times New Roman" w:hAnsi="Times New Roman" w:cs="Times New Roman"/>
          <w:sz w:val="28"/>
          <w:szCs w:val="28"/>
        </w:rPr>
        <w:t>Подготовила: Чичугина Т.М.</w:t>
      </w:r>
    </w:p>
    <w:p w:rsidR="005A6924" w:rsidRDefault="005A6924" w:rsidP="005A6924">
      <w:pPr>
        <w:jc w:val="right"/>
        <w:rPr>
          <w:rFonts w:ascii="Times New Roman" w:hAnsi="Times New Roman" w:cs="Times New Roman"/>
          <w:sz w:val="28"/>
          <w:szCs w:val="28"/>
        </w:rPr>
      </w:pPr>
      <w:r>
        <w:rPr>
          <w:rFonts w:ascii="Times New Roman" w:hAnsi="Times New Roman" w:cs="Times New Roman"/>
          <w:sz w:val="28"/>
          <w:szCs w:val="28"/>
        </w:rPr>
        <w:t>МДОУ детский сад №21</w:t>
      </w: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p>
    <w:p w:rsidR="005A6924" w:rsidRDefault="005A6924" w:rsidP="005A6924">
      <w:pPr>
        <w:jc w:val="right"/>
        <w:rPr>
          <w:rFonts w:ascii="Times New Roman" w:hAnsi="Times New Roman" w:cs="Times New Roman"/>
          <w:sz w:val="28"/>
          <w:szCs w:val="28"/>
        </w:rPr>
      </w:pPr>
    </w:p>
    <w:p w:rsidR="005A6924" w:rsidRDefault="005A6924" w:rsidP="005A6924">
      <w:pPr>
        <w:jc w:val="center"/>
        <w:rPr>
          <w:rFonts w:ascii="Times New Roman" w:hAnsi="Times New Roman" w:cs="Times New Roman"/>
          <w:sz w:val="28"/>
          <w:szCs w:val="28"/>
        </w:rPr>
      </w:pPr>
      <w:r>
        <w:rPr>
          <w:rFonts w:ascii="Times New Roman" w:hAnsi="Times New Roman" w:cs="Times New Roman"/>
          <w:sz w:val="28"/>
          <w:szCs w:val="28"/>
        </w:rPr>
        <w:t>Ярославль</w:t>
      </w:r>
    </w:p>
    <w:p w:rsidR="005A6924" w:rsidRDefault="00A96B5C" w:rsidP="005A6924">
      <w:pPr>
        <w:jc w:val="center"/>
        <w:rPr>
          <w:rFonts w:ascii="Times New Roman" w:hAnsi="Times New Roman" w:cs="Times New Roman"/>
          <w:sz w:val="28"/>
          <w:szCs w:val="28"/>
        </w:rPr>
      </w:pPr>
      <w:r>
        <w:rPr>
          <w:rFonts w:ascii="Times New Roman" w:hAnsi="Times New Roman" w:cs="Times New Roman"/>
          <w:sz w:val="28"/>
          <w:szCs w:val="28"/>
        </w:rPr>
        <w:t>апрель</w:t>
      </w:r>
      <w:bookmarkStart w:id="0" w:name="_GoBack"/>
      <w:bookmarkEnd w:id="0"/>
      <w:r w:rsidR="005A6924">
        <w:rPr>
          <w:rFonts w:ascii="Times New Roman" w:hAnsi="Times New Roman" w:cs="Times New Roman"/>
          <w:sz w:val="28"/>
          <w:szCs w:val="28"/>
        </w:rPr>
        <w:t xml:space="preserve"> 2022 г.</w:t>
      </w:r>
    </w:p>
    <w:p w:rsidR="005A6924" w:rsidRPr="005A6924" w:rsidRDefault="005A6924" w:rsidP="005A6924">
      <w:pPr>
        <w:pStyle w:val="a3"/>
        <w:shd w:val="clear" w:color="auto" w:fill="FFFFFF"/>
        <w:spacing w:before="0" w:beforeAutospacing="0" w:after="0" w:afterAutospacing="0" w:line="360" w:lineRule="auto"/>
        <w:ind w:firstLine="709"/>
        <w:jc w:val="center"/>
        <w:rPr>
          <w:color w:val="111111"/>
          <w:sz w:val="28"/>
          <w:szCs w:val="28"/>
        </w:rPr>
      </w:pPr>
      <w:r w:rsidRPr="005A6924">
        <w:rPr>
          <w:color w:val="111111"/>
          <w:sz w:val="28"/>
          <w:szCs w:val="28"/>
        </w:rPr>
        <w:lastRenderedPageBreak/>
        <w:t>Уважаемые мамы и папы!</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Лучший способ сохранить свою жизнь и жизнь своего ребенка на </w:t>
      </w:r>
      <w:r w:rsidRPr="005A6924">
        <w:rPr>
          <w:rStyle w:val="a4"/>
          <w:b w:val="0"/>
          <w:color w:val="111111"/>
          <w:sz w:val="28"/>
          <w:szCs w:val="28"/>
          <w:bdr w:val="none" w:sz="0" w:space="0" w:color="auto" w:frame="1"/>
        </w:rPr>
        <w:t>дорогах</w:t>
      </w:r>
      <w:r w:rsidRPr="005A6924">
        <w:rPr>
          <w:color w:val="111111"/>
          <w:sz w:val="28"/>
          <w:szCs w:val="28"/>
        </w:rPr>
        <w:t> – соблюдать правила </w:t>
      </w:r>
      <w:r w:rsidRPr="005A6924">
        <w:rPr>
          <w:rStyle w:val="a4"/>
          <w:b w:val="0"/>
          <w:color w:val="111111"/>
          <w:sz w:val="28"/>
          <w:szCs w:val="28"/>
          <w:bdr w:val="none" w:sz="0" w:space="0" w:color="auto" w:frame="1"/>
        </w:rPr>
        <w:t>дорожного движения</w:t>
      </w:r>
      <w:r w:rsidRPr="005A6924">
        <w:rPr>
          <w:color w:val="111111"/>
          <w:sz w:val="28"/>
          <w:szCs w:val="28"/>
        </w:rPr>
        <w:t>! Воспитание у детей навыков безопасного поведения на улицах города – очень важная проблема. </w:t>
      </w:r>
      <w:r w:rsidRPr="005A6924">
        <w:rPr>
          <w:color w:val="111111"/>
          <w:sz w:val="28"/>
          <w:szCs w:val="28"/>
          <w:bdr w:val="none" w:sz="0" w:space="0" w:color="auto" w:frame="1"/>
        </w:rPr>
        <w:t>Может возникнуть вопрос</w:t>
      </w:r>
      <w:r w:rsidRPr="005A6924">
        <w:rPr>
          <w:color w:val="111111"/>
          <w:sz w:val="28"/>
          <w:szCs w:val="28"/>
        </w:rPr>
        <w:t>: зачем объяснять детям особенности движения транспорта, правила перехода улицы, если малыши всё равно переходят </w:t>
      </w:r>
      <w:r w:rsidRPr="005A6924">
        <w:rPr>
          <w:rStyle w:val="a4"/>
          <w:b w:val="0"/>
          <w:color w:val="111111"/>
          <w:sz w:val="28"/>
          <w:szCs w:val="28"/>
          <w:bdr w:val="none" w:sz="0" w:space="0" w:color="auto" w:frame="1"/>
        </w:rPr>
        <w:t>дорогу</w:t>
      </w:r>
      <w:r w:rsidRPr="005A6924">
        <w:rPr>
          <w:color w:val="111111"/>
          <w:sz w:val="28"/>
          <w:szCs w:val="28"/>
        </w:rPr>
        <w:t>,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rStyle w:val="a4"/>
          <w:b w:val="0"/>
          <w:color w:val="111111"/>
          <w:sz w:val="28"/>
          <w:szCs w:val="28"/>
          <w:bdr w:val="none" w:sz="0" w:space="0" w:color="auto" w:frame="1"/>
        </w:rPr>
        <w:t>Дорожно-</w:t>
      </w:r>
      <w:r w:rsidRPr="005A6924">
        <w:rPr>
          <w:color w:val="111111"/>
          <w:sz w:val="28"/>
          <w:szCs w:val="28"/>
        </w:rPr>
        <w:t> транспортная обстановка современности не прощает невежества. Ежедневно на </w:t>
      </w:r>
      <w:r w:rsidRPr="005A6924">
        <w:rPr>
          <w:rStyle w:val="a4"/>
          <w:b w:val="0"/>
          <w:color w:val="111111"/>
          <w:sz w:val="28"/>
          <w:szCs w:val="28"/>
          <w:bdr w:val="none" w:sz="0" w:space="0" w:color="auto" w:frame="1"/>
        </w:rPr>
        <w:t>дорогах</w:t>
      </w:r>
      <w:r w:rsidRPr="005A6924">
        <w:rPr>
          <w:color w:val="111111"/>
          <w:sz w:val="28"/>
          <w:szCs w:val="28"/>
        </w:rPr>
        <w:t> нашей страны погибают четыре ребенка, шестьдесят ежедневно травмируются.</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 xml:space="preserve">Жизнь </w:t>
      </w:r>
      <w:r w:rsidRPr="005A6924">
        <w:rPr>
          <w:color w:val="111111"/>
          <w:sz w:val="28"/>
          <w:szCs w:val="28"/>
        </w:rPr>
        <w:t>бурлит,</w:t>
      </w:r>
      <w:r w:rsidRPr="005A6924">
        <w:rPr>
          <w:color w:val="111111"/>
          <w:sz w:val="28"/>
          <w:szCs w:val="28"/>
        </w:rPr>
        <w:t xml:space="preserve"> и мы торопимся, бежим за ней порой не осознавая, что наши дети подражают нам, а прежде всего своим </w:t>
      </w:r>
      <w:r w:rsidRPr="005A6924">
        <w:rPr>
          <w:rStyle w:val="a4"/>
          <w:b w:val="0"/>
          <w:color w:val="111111"/>
          <w:sz w:val="28"/>
          <w:szCs w:val="28"/>
          <w:bdr w:val="none" w:sz="0" w:space="0" w:color="auto" w:frame="1"/>
        </w:rPr>
        <w:t>родителям</w:t>
      </w:r>
      <w:r w:rsidRPr="005A6924">
        <w:rPr>
          <w:color w:val="111111"/>
          <w:sz w:val="28"/>
          <w:szCs w:val="28"/>
        </w:rPr>
        <w:t>, небрежно относящимся к правилам </w:t>
      </w:r>
      <w:r w:rsidRPr="005A6924">
        <w:rPr>
          <w:rStyle w:val="a4"/>
          <w:b w:val="0"/>
          <w:color w:val="111111"/>
          <w:sz w:val="28"/>
          <w:szCs w:val="28"/>
          <w:bdr w:val="none" w:sz="0" w:space="0" w:color="auto" w:frame="1"/>
        </w:rPr>
        <w:t>дорожного движения</w:t>
      </w:r>
      <w:r w:rsidRPr="005A6924">
        <w:rPr>
          <w:color w:val="111111"/>
          <w:sz w:val="28"/>
          <w:szCs w:val="28"/>
        </w:rPr>
        <w:t>. А ведь практическое обучение правилам безопасного передвижения по улицам города должно проводиться </w:t>
      </w:r>
      <w:r w:rsidRPr="005A6924">
        <w:rPr>
          <w:rStyle w:val="a4"/>
          <w:b w:val="0"/>
          <w:color w:val="111111"/>
          <w:sz w:val="28"/>
          <w:szCs w:val="28"/>
          <w:bdr w:val="none" w:sz="0" w:space="0" w:color="auto" w:frame="1"/>
        </w:rPr>
        <w:t>родителями с того момента</w:t>
      </w:r>
      <w:r w:rsidRPr="005A6924">
        <w:rPr>
          <w:color w:val="111111"/>
          <w:sz w:val="28"/>
          <w:szCs w:val="28"/>
        </w:rPr>
        <w:t>, как малыш пошел в детский сад.</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Формирование навыков предвидения опасности у детей- сложный и длительный процесс. А мы часто наблюдаем, как </w:t>
      </w:r>
      <w:r w:rsidRPr="005A6924">
        <w:rPr>
          <w:rStyle w:val="a4"/>
          <w:b w:val="0"/>
          <w:color w:val="111111"/>
          <w:sz w:val="28"/>
          <w:szCs w:val="28"/>
          <w:bdr w:val="none" w:sz="0" w:space="0" w:color="auto" w:frame="1"/>
        </w:rPr>
        <w:t>горе-родитель,</w:t>
      </w:r>
      <w:r w:rsidRPr="005A6924">
        <w:rPr>
          <w:rStyle w:val="a4"/>
          <w:b w:val="0"/>
          <w:color w:val="111111"/>
          <w:sz w:val="28"/>
          <w:szCs w:val="28"/>
          <w:bdr w:val="none" w:sz="0" w:space="0" w:color="auto" w:frame="1"/>
        </w:rPr>
        <w:t xml:space="preserve"> таща малютку</w:t>
      </w:r>
      <w:r w:rsidRPr="005A6924">
        <w:rPr>
          <w:color w:val="111111"/>
          <w:sz w:val="28"/>
          <w:szCs w:val="28"/>
        </w:rPr>
        <w:t>, перебегает </w:t>
      </w:r>
      <w:r w:rsidRPr="005A6924">
        <w:rPr>
          <w:rStyle w:val="a4"/>
          <w:b w:val="0"/>
          <w:color w:val="111111"/>
          <w:sz w:val="28"/>
          <w:szCs w:val="28"/>
          <w:bdr w:val="none" w:sz="0" w:space="0" w:color="auto" w:frame="1"/>
        </w:rPr>
        <w:t>дорогу прямо </w:t>
      </w:r>
      <w:r w:rsidRPr="005A6924">
        <w:rPr>
          <w:iCs/>
          <w:color w:val="111111"/>
          <w:sz w:val="28"/>
          <w:szCs w:val="28"/>
          <w:bdr w:val="none" w:sz="0" w:space="0" w:color="auto" w:frame="1"/>
        </w:rPr>
        <w:t>«перед носом»</w:t>
      </w:r>
      <w:r w:rsidRPr="005A6924">
        <w:rPr>
          <w:color w:val="111111"/>
          <w:sz w:val="28"/>
          <w:szCs w:val="28"/>
        </w:rPr>
        <w:t> у проезжающих машин. Ведь папы и мамы даже не догадываются, что их ребенок впитывает все как губка. Чтобы ребенок мог самостоятельно передвигаться по улицам, необходимо использовать каждую минуту. </w:t>
      </w:r>
      <w:proofErr w:type="gramStart"/>
      <w:r>
        <w:rPr>
          <w:color w:val="111111"/>
          <w:sz w:val="28"/>
          <w:szCs w:val="28"/>
          <w:bdr w:val="none" w:sz="0" w:space="0" w:color="auto" w:frame="1"/>
        </w:rPr>
        <w:t>Например</w:t>
      </w:r>
      <w:proofErr w:type="gramEnd"/>
      <w:r w:rsidRPr="005A6924">
        <w:rPr>
          <w:color w:val="111111"/>
          <w:sz w:val="28"/>
          <w:szCs w:val="28"/>
        </w:rPr>
        <w:t>: путь в детский сад и обратно, соблюдая некоторые рекомендации.</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Выходите из дома заблаговременно, ребенок должен привыкнуть ходить по улицам не спеша, ведь будучи спокойным, можно лучше оценить окружающую обстановку.</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lastRenderedPageBreak/>
        <w:t>Увидев автобус на противоположной стороне, не стремитесь перебегать </w:t>
      </w:r>
      <w:r w:rsidRPr="005A6924">
        <w:rPr>
          <w:rStyle w:val="a4"/>
          <w:b w:val="0"/>
          <w:color w:val="111111"/>
          <w:sz w:val="28"/>
          <w:szCs w:val="28"/>
          <w:bdr w:val="none" w:sz="0" w:space="0" w:color="auto" w:frame="1"/>
        </w:rPr>
        <w:t>дорогу</w:t>
      </w:r>
      <w:r w:rsidRPr="005A6924">
        <w:rPr>
          <w:color w:val="111111"/>
          <w:sz w:val="28"/>
          <w:szCs w:val="28"/>
        </w:rPr>
        <w:t>. Объясните сыну или дочке, что это опасно.</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Выходя не проезжую часть, прекращайте отвлекающие разговоры- ребенок должен привыкнуть, что при переходе </w:t>
      </w:r>
      <w:r w:rsidRPr="005A6924">
        <w:rPr>
          <w:rStyle w:val="a4"/>
          <w:b w:val="0"/>
          <w:color w:val="111111"/>
          <w:sz w:val="28"/>
          <w:szCs w:val="28"/>
          <w:bdr w:val="none" w:sz="0" w:space="0" w:color="auto" w:frame="1"/>
        </w:rPr>
        <w:t>дороги</w:t>
      </w:r>
      <w:r w:rsidRPr="005A6924">
        <w:rPr>
          <w:color w:val="111111"/>
          <w:sz w:val="28"/>
          <w:szCs w:val="28"/>
        </w:rPr>
        <w:t> нужно сосредоточиться.</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 xml:space="preserve">Улицу следует переходить не спеша, размеренным шагом и строго перпендикулярно, для лучшего наблюдения за транспортом. </w:t>
      </w:r>
      <w:r w:rsidRPr="005A6924">
        <w:rPr>
          <w:color w:val="111111"/>
          <w:sz w:val="28"/>
          <w:szCs w:val="28"/>
        </w:rPr>
        <w:t>Там, где</w:t>
      </w:r>
      <w:r w:rsidRPr="005A6924">
        <w:rPr>
          <w:color w:val="111111"/>
          <w:sz w:val="28"/>
          <w:szCs w:val="28"/>
        </w:rPr>
        <w:t xml:space="preserve"> есть светофор, переходите только на зеленый свет, </w:t>
      </w:r>
      <w:r w:rsidR="00A96B5C" w:rsidRPr="005A6924">
        <w:rPr>
          <w:color w:val="111111"/>
          <w:sz w:val="28"/>
          <w:szCs w:val="28"/>
        </w:rPr>
        <w:t>и,</w:t>
      </w:r>
      <w:r w:rsidRPr="005A6924">
        <w:rPr>
          <w:color w:val="111111"/>
          <w:sz w:val="28"/>
          <w:szCs w:val="28"/>
        </w:rPr>
        <w:t xml:space="preserve"> если нет машин поворачивающих и пересекающих ваш путь.</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Переходить </w:t>
      </w:r>
      <w:r w:rsidRPr="005A6924">
        <w:rPr>
          <w:rStyle w:val="a4"/>
          <w:b w:val="0"/>
          <w:color w:val="111111"/>
          <w:sz w:val="28"/>
          <w:szCs w:val="28"/>
          <w:bdr w:val="none" w:sz="0" w:space="0" w:color="auto" w:frame="1"/>
        </w:rPr>
        <w:t>дорогу</w:t>
      </w:r>
      <w:r w:rsidRPr="005A6924">
        <w:rPr>
          <w:color w:val="111111"/>
          <w:sz w:val="28"/>
          <w:szCs w:val="28"/>
        </w:rPr>
        <w:t xml:space="preserve"> только </w:t>
      </w:r>
      <w:r w:rsidR="00A96B5C" w:rsidRPr="005A6924">
        <w:rPr>
          <w:color w:val="111111"/>
          <w:sz w:val="28"/>
          <w:szCs w:val="28"/>
        </w:rPr>
        <w:t>в местах,</w:t>
      </w:r>
      <w:r w:rsidRPr="005A6924">
        <w:rPr>
          <w:color w:val="111111"/>
          <w:sz w:val="28"/>
          <w:szCs w:val="28"/>
        </w:rPr>
        <w:t xml:space="preserve"> обозначенных </w:t>
      </w:r>
      <w:r w:rsidRPr="005A6924">
        <w:rPr>
          <w:rStyle w:val="a4"/>
          <w:b w:val="0"/>
          <w:color w:val="111111"/>
          <w:sz w:val="28"/>
          <w:szCs w:val="28"/>
          <w:bdr w:val="none" w:sz="0" w:space="0" w:color="auto" w:frame="1"/>
        </w:rPr>
        <w:t>дорожным знаком </w:t>
      </w:r>
      <w:r w:rsidRPr="005A6924">
        <w:rPr>
          <w:iCs/>
          <w:color w:val="111111"/>
          <w:sz w:val="28"/>
          <w:szCs w:val="28"/>
          <w:bdr w:val="none" w:sz="0" w:space="0" w:color="auto" w:frame="1"/>
        </w:rPr>
        <w:t>«пешеходный переход»</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Не переходите улицы около стоящего транспорта или других закрывающих обзор предметов. Объясните ребенку, что машина может выехать неожиданно и с большой скоростью.</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Не выходите с ребенком из-за машины, кустов, не осмотрев предварительно </w:t>
      </w:r>
      <w:r w:rsidRPr="005A6924">
        <w:rPr>
          <w:rStyle w:val="a4"/>
          <w:b w:val="0"/>
          <w:color w:val="111111"/>
          <w:sz w:val="28"/>
          <w:szCs w:val="28"/>
          <w:bdr w:val="none" w:sz="0" w:space="0" w:color="auto" w:frame="1"/>
        </w:rPr>
        <w:t>дороги- это типичная ошибка</w:t>
      </w:r>
      <w:r w:rsidRPr="005A6924">
        <w:rPr>
          <w:color w:val="111111"/>
          <w:sz w:val="28"/>
          <w:szCs w:val="28"/>
        </w:rPr>
        <w:t>, и нельзя допускать, чтобы дети ее повторяли. Нужно переходить </w:t>
      </w:r>
      <w:r w:rsidRPr="005A6924">
        <w:rPr>
          <w:rStyle w:val="a4"/>
          <w:b w:val="0"/>
          <w:color w:val="111111"/>
          <w:sz w:val="28"/>
          <w:szCs w:val="28"/>
          <w:bdr w:val="none" w:sz="0" w:space="0" w:color="auto" w:frame="1"/>
        </w:rPr>
        <w:t>дорогу там</w:t>
      </w:r>
      <w:r w:rsidRPr="005A6924">
        <w:rPr>
          <w:color w:val="111111"/>
          <w:sz w:val="28"/>
          <w:szCs w:val="28"/>
        </w:rPr>
        <w:t>. где весь обзор </w:t>
      </w:r>
      <w:r w:rsidRPr="005A6924">
        <w:rPr>
          <w:rStyle w:val="a4"/>
          <w:b w:val="0"/>
          <w:color w:val="111111"/>
          <w:sz w:val="28"/>
          <w:szCs w:val="28"/>
          <w:bdr w:val="none" w:sz="0" w:space="0" w:color="auto" w:frame="1"/>
        </w:rPr>
        <w:t>дороги доступен</w:t>
      </w:r>
      <w:r w:rsidRPr="005A6924">
        <w:rPr>
          <w:color w:val="111111"/>
          <w:sz w:val="28"/>
          <w:szCs w:val="28"/>
        </w:rPr>
        <w:t>. Из автобуса, такси выходите первыми в противном случае ребенок может упасть или побежать на проезжую часть </w:t>
      </w:r>
      <w:r w:rsidRPr="005A6924">
        <w:rPr>
          <w:rStyle w:val="a4"/>
          <w:b w:val="0"/>
          <w:color w:val="111111"/>
          <w:sz w:val="28"/>
          <w:szCs w:val="28"/>
          <w:bdr w:val="none" w:sz="0" w:space="0" w:color="auto" w:frame="1"/>
        </w:rPr>
        <w:t>дороги</w:t>
      </w:r>
      <w:r w:rsidRPr="005A6924">
        <w:rPr>
          <w:color w:val="111111"/>
          <w:sz w:val="28"/>
          <w:szCs w:val="28"/>
        </w:rPr>
        <w:t>.</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Привлекайте ребенка к участию в ваших наблюдениях за обстановкой на </w:t>
      </w:r>
      <w:r w:rsidRPr="005A6924">
        <w:rPr>
          <w:rStyle w:val="a4"/>
          <w:b w:val="0"/>
          <w:color w:val="111111"/>
          <w:sz w:val="28"/>
          <w:szCs w:val="28"/>
          <w:bdr w:val="none" w:sz="0" w:space="0" w:color="auto" w:frame="1"/>
        </w:rPr>
        <w:t>дороге</w:t>
      </w:r>
      <w:r w:rsidRPr="005A6924">
        <w:rPr>
          <w:color w:val="111111"/>
          <w:sz w:val="28"/>
          <w:szCs w:val="28"/>
        </w:rPr>
        <w:t>. Показывайте ему те машины, которые готовятся поворачивать, едут с большой скоростью и т. д.</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Не разрешайте детям играть вблизи </w:t>
      </w:r>
      <w:r w:rsidRPr="005A6924">
        <w:rPr>
          <w:rStyle w:val="a4"/>
          <w:b w:val="0"/>
          <w:color w:val="111111"/>
          <w:sz w:val="28"/>
          <w:szCs w:val="28"/>
          <w:bdr w:val="none" w:sz="0" w:space="0" w:color="auto" w:frame="1"/>
        </w:rPr>
        <w:t>дорог</w:t>
      </w:r>
      <w:r w:rsidRPr="005A6924">
        <w:rPr>
          <w:color w:val="111111"/>
          <w:sz w:val="28"/>
          <w:szCs w:val="28"/>
        </w:rPr>
        <w:t> и на проезжей части улицы.</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rStyle w:val="a4"/>
          <w:b w:val="0"/>
          <w:color w:val="111111"/>
          <w:sz w:val="28"/>
          <w:szCs w:val="28"/>
          <w:bdr w:val="none" w:sz="0" w:space="0" w:color="auto" w:frame="1"/>
        </w:rPr>
        <w:t>Дорогие родители</w:t>
      </w:r>
      <w:r w:rsidR="00A96B5C">
        <w:rPr>
          <w:rStyle w:val="a4"/>
          <w:b w:val="0"/>
          <w:color w:val="111111"/>
          <w:sz w:val="28"/>
          <w:szCs w:val="28"/>
          <w:bdr w:val="none" w:sz="0" w:space="0" w:color="auto" w:frame="1"/>
        </w:rPr>
        <w:t xml:space="preserve"> </w:t>
      </w:r>
      <w:r w:rsidRPr="005A6924">
        <w:rPr>
          <w:rStyle w:val="a4"/>
          <w:b w:val="0"/>
          <w:color w:val="111111"/>
          <w:sz w:val="28"/>
          <w:szCs w:val="28"/>
          <w:bdr w:val="none" w:sz="0" w:space="0" w:color="auto" w:frame="1"/>
        </w:rPr>
        <w:t>-</w:t>
      </w:r>
      <w:r w:rsidRPr="005A6924">
        <w:rPr>
          <w:color w:val="111111"/>
          <w:sz w:val="28"/>
          <w:szCs w:val="28"/>
        </w:rPr>
        <w:t> жизнь ваших детей в ваших руках! Чем раньше вы приучите их к правилам безопасности на </w:t>
      </w:r>
      <w:r w:rsidRPr="005A6924">
        <w:rPr>
          <w:rStyle w:val="a4"/>
          <w:b w:val="0"/>
          <w:color w:val="111111"/>
          <w:sz w:val="28"/>
          <w:szCs w:val="28"/>
          <w:bdr w:val="none" w:sz="0" w:space="0" w:color="auto" w:frame="1"/>
        </w:rPr>
        <w:t>дороге</w:t>
      </w:r>
      <w:r w:rsidRPr="005A6924">
        <w:rPr>
          <w:color w:val="111111"/>
          <w:sz w:val="28"/>
          <w:szCs w:val="28"/>
        </w:rPr>
        <w:t xml:space="preserve">, тем увереннее будут они себя чувствовать </w:t>
      </w:r>
      <w:r w:rsidR="00A96B5C" w:rsidRPr="005A6924">
        <w:rPr>
          <w:color w:val="111111"/>
          <w:sz w:val="28"/>
          <w:szCs w:val="28"/>
        </w:rPr>
        <w:t>на </w:t>
      </w:r>
      <w:r w:rsidR="00A96B5C" w:rsidRPr="005A6924">
        <w:rPr>
          <w:rStyle w:val="a4"/>
          <w:b w:val="0"/>
          <w:color w:val="111111"/>
          <w:sz w:val="28"/>
          <w:szCs w:val="28"/>
          <w:bdr w:val="none" w:sz="0" w:space="0" w:color="auto" w:frame="1"/>
        </w:rPr>
        <w:t>дороге,</w:t>
      </w:r>
      <w:r w:rsidRPr="005A6924">
        <w:rPr>
          <w:color w:val="111111"/>
          <w:sz w:val="28"/>
          <w:szCs w:val="28"/>
        </w:rPr>
        <w:t> и вы будете спать спокойно!</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ПОМНИТЕ!</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Все взрослые являются примером для детей!</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t>Пусть ваш пример учит дисциплинированному поведению на улице не только вашего ребенка, но и других детей.</w:t>
      </w:r>
    </w:p>
    <w:p w:rsidR="005A6924" w:rsidRPr="005A6924" w:rsidRDefault="005A6924" w:rsidP="005A6924">
      <w:pPr>
        <w:pStyle w:val="a3"/>
        <w:shd w:val="clear" w:color="auto" w:fill="FFFFFF"/>
        <w:spacing w:before="0" w:beforeAutospacing="0" w:after="0" w:afterAutospacing="0" w:line="360" w:lineRule="auto"/>
        <w:ind w:firstLine="709"/>
        <w:jc w:val="both"/>
        <w:rPr>
          <w:color w:val="111111"/>
          <w:sz w:val="28"/>
          <w:szCs w:val="28"/>
        </w:rPr>
      </w:pPr>
      <w:r w:rsidRPr="005A6924">
        <w:rPr>
          <w:color w:val="111111"/>
          <w:sz w:val="28"/>
          <w:szCs w:val="28"/>
        </w:rPr>
        <w:lastRenderedPageBreak/>
        <w:t>Переходите улицу в точном соответствии с правилами. Старайтесь сделать все возможное, чтобы оградить детей от несчастных случаев на </w:t>
      </w:r>
      <w:r w:rsidRPr="005A6924">
        <w:rPr>
          <w:rStyle w:val="a4"/>
          <w:b w:val="0"/>
          <w:color w:val="111111"/>
          <w:sz w:val="28"/>
          <w:szCs w:val="28"/>
          <w:bdr w:val="none" w:sz="0" w:space="0" w:color="auto" w:frame="1"/>
        </w:rPr>
        <w:t>дорогах</w:t>
      </w:r>
      <w:r w:rsidRPr="005A6924">
        <w:rPr>
          <w:color w:val="111111"/>
          <w:sz w:val="28"/>
          <w:szCs w:val="28"/>
        </w:rPr>
        <w:t>!</w:t>
      </w:r>
    </w:p>
    <w:p w:rsidR="005A6924" w:rsidRPr="00EA7162" w:rsidRDefault="005A6924" w:rsidP="005A6924">
      <w:pPr>
        <w:jc w:val="center"/>
        <w:rPr>
          <w:rFonts w:ascii="Times New Roman" w:hAnsi="Times New Roman" w:cs="Times New Roman"/>
          <w:sz w:val="28"/>
          <w:szCs w:val="28"/>
        </w:rPr>
      </w:pPr>
    </w:p>
    <w:p w:rsidR="005A6924" w:rsidRDefault="005A6924" w:rsidP="00F119BA">
      <w:pPr>
        <w:jc w:val="center"/>
      </w:pPr>
    </w:p>
    <w:sectPr w:rsidR="005A6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52"/>
    <w:rsid w:val="005A6924"/>
    <w:rsid w:val="00830A54"/>
    <w:rsid w:val="00A96B5C"/>
    <w:rsid w:val="00EC4452"/>
    <w:rsid w:val="00F1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0B26"/>
  <w15:chartTrackingRefBased/>
  <w15:docId w15:val="{D0EF8F19-9508-4A2E-B67C-860D9ED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9B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6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69007">
      <w:bodyDiv w:val="1"/>
      <w:marLeft w:val="0"/>
      <w:marRight w:val="0"/>
      <w:marTop w:val="0"/>
      <w:marBottom w:val="0"/>
      <w:divBdr>
        <w:top w:val="none" w:sz="0" w:space="0" w:color="auto"/>
        <w:left w:val="none" w:sz="0" w:space="0" w:color="auto"/>
        <w:bottom w:val="none" w:sz="0" w:space="0" w:color="auto"/>
        <w:right w:val="none" w:sz="0" w:space="0" w:color="auto"/>
      </w:divBdr>
    </w:div>
    <w:div w:id="14943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Чичугина</dc:creator>
  <cp:keywords/>
  <dc:description/>
  <cp:lastModifiedBy>Татьяна Чичугина</cp:lastModifiedBy>
  <cp:revision>3</cp:revision>
  <dcterms:created xsi:type="dcterms:W3CDTF">2022-04-27T09:15:00Z</dcterms:created>
  <dcterms:modified xsi:type="dcterms:W3CDTF">2022-04-27T09:39:00Z</dcterms:modified>
</cp:coreProperties>
</file>