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CB" w:rsidRDefault="00A154CB" w:rsidP="00A154C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A154CB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МДОУ «Детский сад № 21»</w:t>
      </w:r>
    </w:p>
    <w:p w:rsidR="00BF1E1B" w:rsidRPr="00BF1E1B" w:rsidRDefault="00BF1E1B" w:rsidP="00BF1E1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26793"/>
          <w:kern w:val="36"/>
          <w:sz w:val="40"/>
          <w:szCs w:val="28"/>
          <w:lang w:eastAsia="ru-RU"/>
        </w:rPr>
      </w:pPr>
      <w:r w:rsidRPr="00BF1E1B">
        <w:rPr>
          <w:rFonts w:ascii="Times New Roman" w:eastAsia="Times New Roman" w:hAnsi="Times New Roman" w:cs="Times New Roman"/>
          <w:b/>
          <w:bCs/>
          <w:color w:val="026793"/>
          <w:kern w:val="36"/>
          <w:sz w:val="40"/>
          <w:szCs w:val="28"/>
          <w:lang w:eastAsia="ru-RU"/>
        </w:rPr>
        <w:t>Мы в ответе за наших детей!</w:t>
      </w:r>
    </w:p>
    <w:p w:rsidR="00BF1E1B" w:rsidRPr="00BF1E1B" w:rsidRDefault="00BF1E1B" w:rsidP="00BF1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BF1E1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Уважаемые родители, многие из наших детей </w:t>
      </w:r>
      <w:r w:rsidRPr="00D1403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не </w:t>
      </w:r>
      <w:r w:rsidRPr="00BF1E1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передвигаются в городе одни, без сопровождения взрослых. И, тем не менее, тема актуальна и злободневна. Каждый год ДТП во всем мире уносят жизни 1 млн. 200 тыс. человек. Еще 500 млн. получают различного рода травмы. В этом страшном списке смертей на дорогах Россия занимает одно из первых мест. Третья часть пострадавших в ДТП – дети. Они – жертва трагических обстоятельств, легкомыслия взрослых, собственного неуважения Правил дорожного движения, преступного пренебрежения этими правилами водителей и взрослых пешеходов. Почему в России детей погибает больше, чем во многих других странах? Потому, что </w:t>
      </w:r>
      <w:r w:rsidR="00D14033" w:rsidRPr="00D1403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в других странах</w:t>
      </w:r>
      <w:r w:rsidRPr="00BF1E1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поведению на дорогах детей на 90% учат сами родители, и не только словами, но и наблюдением на улице, анализом ситуаций, ни одному человеку и в голову не придет перейти дорогу на красный сигнал светофора или в неположенном месте. У нас все еще действует принцип: всему научит </w:t>
      </w:r>
      <w:r w:rsidRPr="00D1403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детский сад и </w:t>
      </w:r>
      <w:r w:rsidRPr="00BF1E1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школа. Да, </w:t>
      </w:r>
      <w:r w:rsidRPr="00D1403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образовательные учреждения, действительно, делают</w:t>
      </w:r>
      <w:r w:rsidRPr="00BF1E1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proofErr w:type="gramStart"/>
      <w:r w:rsidRPr="00BF1E1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очень много</w:t>
      </w:r>
      <w:proofErr w:type="gramEnd"/>
      <w:r w:rsidRPr="00BF1E1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для того,</w:t>
      </w:r>
      <w:r w:rsidRPr="00D1403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чтобы повысить дорожную грамотность детей. Мы п</w:t>
      </w:r>
      <w:r w:rsidRPr="00BF1E1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роводим беседы, конкурсы, соревнования и многое другое, но большой вклад в обучение детей безопасному поведению на дороге должны вкладывать Вы – родители!</w:t>
      </w:r>
    </w:p>
    <w:p w:rsidR="00BF1E1B" w:rsidRPr="00BF1E1B" w:rsidRDefault="00BF1E1B" w:rsidP="00BF1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BF1E1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Происходящие с детьми ДТП очень часто воспринимаются и оцениваются родителями, как случайные несчастные случаи.</w:t>
      </w:r>
    </w:p>
    <w:p w:rsidR="00BF1E1B" w:rsidRPr="00BF1E1B" w:rsidRDefault="00D14033" w:rsidP="00BF1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D1403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Многие</w:t>
      </w:r>
      <w:r w:rsidR="00BF1E1B" w:rsidRPr="00BF1E1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склонны рассматривать ДТП как некую случайность, оценивать действия его участников в процессе течения происшествия под углом «предположительности» событий: «Если бы пешеход шел бы чуточку быстрее, а автомобиль ехал бы чуточку правее и медленнее, то…» и т.д. и т.п.</w:t>
      </w:r>
    </w:p>
    <w:p w:rsidR="00BF1E1B" w:rsidRPr="00BF1E1B" w:rsidRDefault="00BF1E1B" w:rsidP="00BF1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BF1E1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Таким образом, сами того не предполагая, сторонники таких оценок становятся сторонниками так называемой «теории ситуаций», которая не выдерживает никакой серьезной критики. При научном подходе и детальном изучении действий (того же пешехода) в процессе </w:t>
      </w:r>
      <w:proofErr w:type="spellStart"/>
      <w:r w:rsidRPr="00BF1E1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доситуационного</w:t>
      </w:r>
      <w:proofErr w:type="spellEnd"/>
      <w:r w:rsidRPr="00BF1E1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периода происшествия и в ходе его протекания, четко просматривается обязательное наличие совершенных пешеходам ошибок.</w:t>
      </w:r>
    </w:p>
    <w:p w:rsidR="00BF1E1B" w:rsidRPr="00BF1E1B" w:rsidRDefault="00BF1E1B" w:rsidP="00BF1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D1403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Случайных ДТП не бывает!</w:t>
      </w:r>
    </w:p>
    <w:p w:rsidR="00BF1E1B" w:rsidRPr="00BF1E1B" w:rsidRDefault="00BF1E1B" w:rsidP="00BF1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BF1E1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lastRenderedPageBreak/>
        <w:t>Как можно уберечь детей от необдуманных действий на дороге? Из всего возможного комплекса профилактических мер главной является – обучение детей Правилам дорожного движения и навыкам безопасного поведения на дороге. Совершенно очевидно, что без изучения правил и практического обучения навыкам безопасного поведения на дороге невозможно добиться основных целей в обучении и воспитании детей:</w:t>
      </w:r>
    </w:p>
    <w:p w:rsidR="00BF1E1B" w:rsidRPr="00BF1E1B" w:rsidRDefault="00BF1E1B" w:rsidP="00BF1E1B">
      <w:pPr>
        <w:numPr>
          <w:ilvl w:val="0"/>
          <w:numId w:val="3"/>
        </w:numPr>
        <w:shd w:val="clear" w:color="auto" w:fill="FFFFFF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BF1E1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Снижение дорожно-транспортного травматизма;</w:t>
      </w:r>
    </w:p>
    <w:p w:rsidR="00BF1E1B" w:rsidRPr="00BF1E1B" w:rsidRDefault="00BF1E1B" w:rsidP="00BF1E1B">
      <w:pPr>
        <w:numPr>
          <w:ilvl w:val="0"/>
          <w:numId w:val="3"/>
        </w:numPr>
        <w:shd w:val="clear" w:color="auto" w:fill="FFFFFF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BF1E1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Формирование культуры общественного поведения в процессе общения с дорогой;</w:t>
      </w:r>
    </w:p>
    <w:p w:rsidR="00BF1E1B" w:rsidRPr="00BF1E1B" w:rsidRDefault="00BF1E1B" w:rsidP="00BF1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proofErr w:type="gramStart"/>
      <w:r w:rsidRPr="00BF1E1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Неопытных и не умеющих предвидеть и предотвратить сложные ситуации среди водителей еще хватает.</w:t>
      </w:r>
      <w:proofErr w:type="gramEnd"/>
      <w:r w:rsidRPr="00BF1E1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Необходимо научить ребенка не попадать в опасные ситуации. Так что, дорогие родители, экскурсию с ребенком, наглядные уроки на улице необходимо проводить вам.</w:t>
      </w:r>
    </w:p>
    <w:p w:rsidR="00BF1E1B" w:rsidRPr="00BF1E1B" w:rsidRDefault="00D14033" w:rsidP="00BF1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D14033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Нам</w:t>
      </w:r>
      <w:r w:rsidR="00BF1E1B" w:rsidRPr="00BF1E1B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очень хочется, чтобы в ваших семьях сложилась положительная мотивация соблюдения Правил дорожного движения.</w:t>
      </w:r>
    </w:p>
    <w:p w:rsidR="003F7BB3" w:rsidRPr="00A154CB" w:rsidRDefault="003F7BB3" w:rsidP="00BF1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F7BB3" w:rsidRPr="00A154CB" w:rsidSect="00B0603A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55052"/>
    <w:multiLevelType w:val="multilevel"/>
    <w:tmpl w:val="2094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C57C81"/>
    <w:multiLevelType w:val="hybridMultilevel"/>
    <w:tmpl w:val="C05C2A66"/>
    <w:lvl w:ilvl="0" w:tplc="A22889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33712B"/>
    <w:multiLevelType w:val="multilevel"/>
    <w:tmpl w:val="97367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BB3"/>
    <w:rsid w:val="00092154"/>
    <w:rsid w:val="00097A12"/>
    <w:rsid w:val="002B7B72"/>
    <w:rsid w:val="003F7BB3"/>
    <w:rsid w:val="005D6580"/>
    <w:rsid w:val="00681DCE"/>
    <w:rsid w:val="00822763"/>
    <w:rsid w:val="00832C34"/>
    <w:rsid w:val="00A154CB"/>
    <w:rsid w:val="00B0603A"/>
    <w:rsid w:val="00B84828"/>
    <w:rsid w:val="00BF1E1B"/>
    <w:rsid w:val="00D1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B3"/>
  </w:style>
  <w:style w:type="paragraph" w:styleId="1">
    <w:name w:val="heading 1"/>
    <w:basedOn w:val="a"/>
    <w:link w:val="10"/>
    <w:uiPriority w:val="9"/>
    <w:qFormat/>
    <w:rsid w:val="00A15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BB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F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F7BB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154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Ксю</cp:lastModifiedBy>
  <cp:revision>2</cp:revision>
  <cp:lastPrinted>2015-08-20T09:26:00Z</cp:lastPrinted>
  <dcterms:created xsi:type="dcterms:W3CDTF">2018-01-18T12:32:00Z</dcterms:created>
  <dcterms:modified xsi:type="dcterms:W3CDTF">2018-01-18T12:32:00Z</dcterms:modified>
</cp:coreProperties>
</file>